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368" w:rsidRPr="00DE4ABA" w:rsidRDefault="00246368" w:rsidP="00246368">
      <w:pPr>
        <w:shd w:val="clear" w:color="auto" w:fill="FFFFFF"/>
        <w:spacing w:after="0" w:line="330" w:lineRule="atLeast"/>
        <w:ind w:firstLine="450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E4ABA">
        <w:rPr>
          <w:rFonts w:ascii="Times New Roman" w:eastAsia="Times New Roman" w:hAnsi="Times New Roman" w:cs="Times New Roman"/>
          <w:b/>
          <w:color w:val="444444"/>
          <w:sz w:val="36"/>
          <w:szCs w:val="36"/>
        </w:rPr>
        <w:t>«</w:t>
      </w:r>
      <w:r w:rsidR="00B87931">
        <w:rPr>
          <w:rFonts w:ascii="Times New Roman" w:eastAsia="Times New Roman" w:hAnsi="Times New Roman" w:cs="Times New Roman"/>
          <w:b/>
          <w:color w:val="444444"/>
          <w:sz w:val="36"/>
          <w:szCs w:val="36"/>
        </w:rPr>
        <w:t>Ребёнок и художественная литература</w:t>
      </w:r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>»</w:t>
      </w:r>
    </w:p>
    <w:p w:rsidR="00246368" w:rsidRPr="00DE4ABA" w:rsidRDefault="00246368" w:rsidP="00246368">
      <w:pPr>
        <w:shd w:val="clear" w:color="auto" w:fill="FFFFFF"/>
        <w:spacing w:after="0" w:line="330" w:lineRule="atLeast"/>
        <w:ind w:firstLine="4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>Проблема приобщения детей дошкольного возраста к художественной литературе является одной из актуальных, так как, войдя в третье тысячелетие, общество соприкоснулось с проблемой получением информации из общедоступных источников. В связи с этим перед педагогикой встает проблема переосмысления ценностных ориентиров воспитательной системы, в особенности системы воспитания дошкольного детства. И здесь огромное значение приобретает овладение народным наследием, естественным образом приобщающего ребенка к основам художественной литературы.                                         </w:t>
      </w:r>
    </w:p>
    <w:p w:rsidR="00246368" w:rsidRPr="00DE4ABA" w:rsidRDefault="00246368" w:rsidP="00246368">
      <w:pPr>
        <w:shd w:val="clear" w:color="auto" w:fill="FFFFFF"/>
        <w:spacing w:after="0" w:line="330" w:lineRule="atLeast"/>
        <w:ind w:firstLine="4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>Свою работу по данной проблеме начала с оформления в группе книжного уголка. Важно было создать обстановку, что бы у ребенка появилось желание посмотреть книгу. В уголке помещала не только художественные произведения, но и дополнительный материал:</w:t>
      </w:r>
    </w:p>
    <w:p w:rsidR="00246368" w:rsidRPr="00DE4ABA" w:rsidRDefault="00246368" w:rsidP="00246368">
      <w:pPr>
        <w:shd w:val="clear" w:color="auto" w:fill="FFFFFF"/>
        <w:spacing w:after="0" w:line="330" w:lineRule="atLeast"/>
        <w:ind w:firstLine="4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>*    </w:t>
      </w:r>
      <w:r w:rsidRPr="00DE4ABA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</w:rPr>
        <w:t>портреты детских писателей;</w:t>
      </w:r>
    </w:p>
    <w:p w:rsidR="00246368" w:rsidRPr="00DE4ABA" w:rsidRDefault="00246368" w:rsidP="00246368">
      <w:pPr>
        <w:shd w:val="clear" w:color="auto" w:fill="FFFFFF"/>
        <w:spacing w:after="0" w:line="330" w:lineRule="atLeast"/>
        <w:ind w:firstLine="4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>*   </w:t>
      </w:r>
      <w:r w:rsidRPr="00DE4ABA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</w:rPr>
        <w:t> рисунки детей по сказкам;</w:t>
      </w:r>
    </w:p>
    <w:p w:rsidR="00246368" w:rsidRPr="00DE4ABA" w:rsidRDefault="00246368" w:rsidP="00246368">
      <w:pPr>
        <w:shd w:val="clear" w:color="auto" w:fill="FFFFFF"/>
        <w:spacing w:after="0" w:line="330" w:lineRule="atLeast"/>
        <w:ind w:firstLine="4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>*   </w:t>
      </w:r>
      <w:r w:rsidRPr="00DE4ABA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</w:rPr>
        <w:t>книжки-малышки собственного сочинения детей и родителей;</w:t>
      </w:r>
    </w:p>
    <w:p w:rsidR="00246368" w:rsidRPr="00DE4ABA" w:rsidRDefault="00246368" w:rsidP="0024636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     *</w:t>
      </w:r>
      <w:r w:rsidRPr="00DE4ABA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</w:rPr>
        <w:t>картинки – загадки (для словотворчества);</w:t>
      </w:r>
    </w:p>
    <w:p w:rsidR="00246368" w:rsidRPr="00DE4ABA" w:rsidRDefault="00246368" w:rsidP="00246368">
      <w:pPr>
        <w:shd w:val="clear" w:color="auto" w:fill="FFFFFF"/>
        <w:spacing w:after="0" w:line="330" w:lineRule="atLeast"/>
        <w:ind w:firstLine="4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>*   </w:t>
      </w:r>
      <w:r w:rsidRPr="00DE4ABA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</w:rPr>
        <w:t xml:space="preserve">картотеку </w:t>
      </w:r>
      <w:proofErr w:type="spellStart"/>
      <w:r w:rsidRPr="00DE4ABA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</w:rPr>
        <w:t>мнемотаблиц</w:t>
      </w:r>
      <w:proofErr w:type="spellEnd"/>
      <w:r w:rsidRPr="00DE4ABA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</w:rPr>
        <w:t>,</w:t>
      </w:r>
    </w:p>
    <w:p w:rsidR="00246368" w:rsidRPr="00DE4ABA" w:rsidRDefault="00246368" w:rsidP="00246368">
      <w:pPr>
        <w:shd w:val="clear" w:color="auto" w:fill="FFFFFF"/>
        <w:spacing w:after="0" w:line="330" w:lineRule="atLeast"/>
        <w:ind w:firstLine="4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246368">
        <w:rPr>
          <w:rFonts w:ascii="Times New Roman" w:eastAsia="Times New Roman" w:hAnsi="Times New Roman" w:cs="Times New Roman"/>
          <w:color w:val="444444"/>
          <w:sz w:val="28"/>
          <w:szCs w:val="28"/>
        </w:rPr>
        <w:t>*</w:t>
      </w:r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>    </w:t>
      </w:r>
      <w:r w:rsidRPr="00DE4ABA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</w:rPr>
        <w:t> различные  виды театра.</w:t>
      </w:r>
    </w:p>
    <w:p w:rsidR="00246368" w:rsidRPr="00DE4ABA" w:rsidRDefault="00246368" w:rsidP="00246368">
      <w:pPr>
        <w:shd w:val="clear" w:color="auto" w:fill="FFFFFF"/>
        <w:spacing w:after="0" w:line="330" w:lineRule="atLeast"/>
        <w:ind w:firstLine="4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 Знакомство детей с книгой в группе раннего возраста начиналось с миниатюр народного творчества — </w:t>
      </w:r>
      <w:proofErr w:type="spellStart"/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>потешек</w:t>
      </w:r>
      <w:proofErr w:type="spellEnd"/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>лепеталок</w:t>
      </w:r>
      <w:proofErr w:type="spellEnd"/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>, песен, пальчиковых игр. Глубокая человечность, предельно точная моральная направленность, живой юмор, образность языка — особенности этих фольклорных произведений-миниатюр.</w:t>
      </w:r>
    </w:p>
    <w:p w:rsidR="00246368" w:rsidRPr="00DE4ABA" w:rsidRDefault="00246368" w:rsidP="00246368">
      <w:pPr>
        <w:shd w:val="clear" w:color="auto" w:fill="FFFFFF"/>
        <w:spacing w:after="0" w:line="330" w:lineRule="atLeast"/>
        <w:ind w:firstLine="4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>В младшей группе ознакомление с художественной литературой осуществлялось с помощью литературных произведений разных жанров. В этом возрасте учила детей слушать русские народные сказки, рассказы, стихи. Сказка служит наилучшим материалом для игры-инсценировки. Играя, ре</w:t>
      </w:r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softHyphen/>
        <w:t>бенок способен понять и оценить поступки героев сказки, осудить поступки от</w:t>
      </w:r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softHyphen/>
        <w:t>рицательных героев, оценить собственные действия и действия других людей. Развивается речь, обогащается словарь за счет имен существительных, при</w:t>
      </w:r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softHyphen/>
        <w:t>лагательных, глаголов, местоимений, наречий. Язык сказки ритмичен, слова зарифмованы, героям даны определения — это также позволяет ребенку обога</w:t>
      </w:r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softHyphen/>
        <w:t>тить словарь и лучше запомнить и понять содержание сказки. С развитием речи у ребенка начинает развиваться мышление. Слова для него уже носят обобщаю</w:t>
      </w:r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softHyphen/>
        <w:t>щий характер. Работу со знакомым литературным текстом можно проводить с помощью игры – драматизации, настольной инсценировкой. Эти же методы применимы для обучения рассказыванию. Провела с детьми открытое мероприятие по теме "В гости к сказкам", с целью создания условий для развития речевой сферы детей.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246368" w:rsidRPr="00DE4ABA" w:rsidTr="00020470">
        <w:tc>
          <w:tcPr>
            <w:tcW w:w="0" w:type="auto"/>
            <w:shd w:val="clear" w:color="auto" w:fill="FFFFFF"/>
            <w:vAlign w:val="center"/>
            <w:hideMark/>
          </w:tcPr>
          <w:p w:rsidR="00246368" w:rsidRPr="00DE4ABA" w:rsidRDefault="00246368" w:rsidP="00020470">
            <w:pPr>
              <w:spacing w:before="225" w:after="225" w:line="33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</w:tr>
    </w:tbl>
    <w:p w:rsidR="00246368" w:rsidRPr="00DE4ABA" w:rsidRDefault="00246368" w:rsidP="00246368">
      <w:pPr>
        <w:shd w:val="clear" w:color="auto" w:fill="FFFFFF"/>
        <w:spacing w:after="0" w:line="330" w:lineRule="atLeast"/>
        <w:ind w:firstLine="4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 В процессе своей работы, наблюдая за своими воспитанниками, я обратила внимание, что их привлекают стихотворения. Они отличаются четкой рифмой, ритмичностью, музыкальностью. При повторном чтении дети начинают запоминать текст, усваивают смысл стихотворения и утверждаются в чувстве рифмы и ритма. Речь ребенка обогащается запомнившимися ему словами и выражениями.  </w:t>
      </w:r>
    </w:p>
    <w:p w:rsidR="00246368" w:rsidRPr="00DE4ABA" w:rsidRDefault="00246368" w:rsidP="00246368">
      <w:pPr>
        <w:shd w:val="clear" w:color="auto" w:fill="FFFFFF"/>
        <w:spacing w:after="0" w:line="330" w:lineRule="atLeast"/>
        <w:ind w:firstLine="4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>Воспитывая любовь к художественным произведениям, тем самым развивала речевую деятельность и словотворчество детей. </w:t>
      </w:r>
    </w:p>
    <w:p w:rsidR="00246368" w:rsidRPr="00DE4ABA" w:rsidRDefault="00246368" w:rsidP="00246368">
      <w:pPr>
        <w:shd w:val="clear" w:color="auto" w:fill="FFFFFF"/>
        <w:spacing w:after="0" w:line="330" w:lineRule="atLeast"/>
        <w:ind w:firstLine="4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>При проведении НОД использую различные приемы: пояснение, вопросы, дидактические игры, упражнения, обыгрывание сюжетов, введение музыкального сопровождения, рисование,  мнемотехнику, просьба к ребенку придумать продолжение истории самостоятельно, разыграть сценку, выступить от лица главного героя.</w:t>
      </w:r>
    </w:p>
    <w:p w:rsidR="00246368" w:rsidRPr="00DE4ABA" w:rsidRDefault="00246368" w:rsidP="00246368">
      <w:pPr>
        <w:shd w:val="clear" w:color="auto" w:fill="FFFFFF"/>
        <w:spacing w:after="0" w:line="330" w:lineRule="atLeast"/>
        <w:ind w:firstLine="4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>Все занятия провожу в игровой форме. При анализе литературного произведения в единстве его содержания и художественной формы, дети овладевают способностью передавать в образном слове определенное содержание. На основе развития поэтического слуха возникает взаимосвязь между восприятием художественной литературы и словесным творчеством.</w:t>
      </w:r>
    </w:p>
    <w:p w:rsidR="00246368" w:rsidRPr="00DE4ABA" w:rsidRDefault="00246368" w:rsidP="00246368">
      <w:pPr>
        <w:shd w:val="clear" w:color="auto" w:fill="FFFFFF"/>
        <w:spacing w:after="0" w:line="330" w:lineRule="atLeast"/>
        <w:ind w:firstLine="4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>После рассказывания, произведение обязательно анализируем, ставя перед детьми вопросы, заставляя их думать, делать самим выводы и т.д. тем самым развивая связанную речь.</w:t>
      </w:r>
    </w:p>
    <w:p w:rsidR="00246368" w:rsidRPr="00DE4ABA" w:rsidRDefault="00246368" w:rsidP="00246368">
      <w:pPr>
        <w:shd w:val="clear" w:color="auto" w:fill="FFFFFF"/>
        <w:spacing w:after="0" w:line="330" w:lineRule="atLeast"/>
        <w:ind w:firstLine="4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При чтении стихотворений, выделяю ритмичность, музыкальность, напевность стихотворений, развивая у детей </w:t>
      </w:r>
      <w:proofErr w:type="gramStart"/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>способность</w:t>
      </w:r>
      <w:proofErr w:type="gramEnd"/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замечать красоту и богатство русского языка.</w:t>
      </w:r>
    </w:p>
    <w:p w:rsidR="00246368" w:rsidRPr="00DE4ABA" w:rsidRDefault="00246368" w:rsidP="00246368">
      <w:pPr>
        <w:shd w:val="clear" w:color="auto" w:fill="FFFFFF"/>
        <w:spacing w:after="0" w:line="330" w:lineRule="atLeast"/>
        <w:ind w:firstLine="4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Развивая звуковую культуру речи детей, обращала внимание детей на четкость и отчетливость произношения звуков и слов, используя </w:t>
      </w:r>
      <w:proofErr w:type="spellStart"/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>чистоговорки</w:t>
      </w:r>
      <w:proofErr w:type="spellEnd"/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>потешки</w:t>
      </w:r>
      <w:proofErr w:type="spellEnd"/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>, считалки, загадки.</w:t>
      </w:r>
    </w:p>
    <w:p w:rsidR="00246368" w:rsidRPr="00DE4ABA" w:rsidRDefault="00246368" w:rsidP="00246368">
      <w:pPr>
        <w:shd w:val="clear" w:color="auto" w:fill="FFFFFF"/>
        <w:spacing w:after="0" w:line="330" w:lineRule="atLeast"/>
        <w:ind w:firstLine="4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>Для воспитания в детях интереса к чтению художественной литературы, организовывали походы в поселковую библиотеку, участвовали с детьми в Районном конкурсе детского творчества «В мире героев Алексея Толстого», принимали активное участие в Международной акции "Читаем детям о войне".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246368" w:rsidRPr="00DE4ABA" w:rsidTr="00020470">
        <w:tc>
          <w:tcPr>
            <w:tcW w:w="0" w:type="auto"/>
            <w:shd w:val="clear" w:color="auto" w:fill="FFFFFF"/>
            <w:vAlign w:val="center"/>
            <w:hideMark/>
          </w:tcPr>
          <w:p w:rsidR="00246368" w:rsidRPr="00DE4ABA" w:rsidRDefault="00246368" w:rsidP="00020470">
            <w:pPr>
              <w:spacing w:before="225" w:after="225" w:line="33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</w:tr>
    </w:tbl>
    <w:p w:rsidR="00246368" w:rsidRPr="00DE4ABA" w:rsidRDefault="00246368" w:rsidP="00246368">
      <w:pPr>
        <w:shd w:val="clear" w:color="auto" w:fill="FFFFFF"/>
        <w:spacing w:after="0" w:line="330" w:lineRule="atLeast"/>
        <w:ind w:firstLine="4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> Добиться успеха в нашей работе можно только в контакте с родителями.</w:t>
      </w:r>
    </w:p>
    <w:p w:rsidR="00246368" w:rsidRPr="00DE4ABA" w:rsidRDefault="00246368" w:rsidP="00246368">
      <w:pPr>
        <w:shd w:val="clear" w:color="auto" w:fill="FFFFFF"/>
        <w:spacing w:after="0" w:line="330" w:lineRule="atLeast"/>
        <w:ind w:firstLine="4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>Родителям были даны советы, рекомендации, консультации на темы: «Приемы обучения детей рассказыванию», «Чтение сказок с детьми старшего дошкольного возраста». Проводились родительские собрания на тему: «Воспитываем интерес к чтению», «Читаем вместе с ребенком», «Учимся пересказу»; мастер-класс «Изготовим книжку малышку своими руками»; Беседы за круглым столом, вечера загадок, пословиц и поговорок. Проводились совместные с родителями конкурсы, викторины, театрализованные представления в исполнении детей. Посещение детской библиотеки вместе с детьми.</w:t>
      </w:r>
    </w:p>
    <w:p w:rsidR="00246368" w:rsidRPr="00DE4ABA" w:rsidRDefault="00246368" w:rsidP="00246368">
      <w:pPr>
        <w:shd w:val="clear" w:color="auto" w:fill="FFFFFF"/>
        <w:spacing w:after="0" w:line="330" w:lineRule="atLeast"/>
        <w:ind w:firstLine="4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>Анкетирование  родителей «Книга в Вашем доме»</w:t>
      </w:r>
    </w:p>
    <w:p w:rsidR="00246368" w:rsidRPr="00DE4ABA" w:rsidRDefault="00246368" w:rsidP="00246368">
      <w:pPr>
        <w:shd w:val="clear" w:color="auto" w:fill="FFFFFF"/>
        <w:spacing w:after="0" w:line="330" w:lineRule="atLeast"/>
        <w:ind w:firstLine="4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Результаты анкетирования показали, что во всех семьях имеется домашняя библиотека, в основном с достаточным количеством книг, которое в скором будущем планируют пополнять. Все родители считают, что детей необходимо знакомить с художественной литературой с раннего возраста.</w:t>
      </w:r>
    </w:p>
    <w:p w:rsidR="00246368" w:rsidRPr="00DE4ABA" w:rsidRDefault="00246368" w:rsidP="00246368">
      <w:pPr>
        <w:shd w:val="clear" w:color="auto" w:fill="FFFFFF"/>
        <w:spacing w:after="0" w:line="330" w:lineRule="atLeast"/>
        <w:ind w:firstLine="4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Судя по ответам, стало понятно, что в большинстве семей родители читают с детьми литературу, предпочтение отдают сказкам, стихам К. Чуковский, А. </w:t>
      </w:r>
      <w:proofErr w:type="spellStart"/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>Барто</w:t>
      </w:r>
      <w:proofErr w:type="spellEnd"/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>, С. Михалкова, рассказам Н. Носова.</w:t>
      </w:r>
    </w:p>
    <w:p w:rsidR="00246368" w:rsidRPr="00DE4ABA" w:rsidRDefault="00246368" w:rsidP="00246368">
      <w:pPr>
        <w:shd w:val="clear" w:color="auto" w:fill="FFFFFF"/>
        <w:spacing w:after="0" w:line="330" w:lineRule="atLeast"/>
        <w:ind w:firstLine="4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>Использование в своей деятельности разных форм работы по использованию художественной литературы, начиная от пересказа и заканчивая импровизацией, способствовало обогащению словаря детей. Путем неоднократного повторения слов в процессе разнообразной деятельности слово закреплялось и активизировалось в словаре детей. Художественные произведения обогащали, уточняли и активизировали словарь детей на основе формирования у них конкретных представлений и понятий, развивали умения выражать мысли в устной форме. Это развитие осуществлялось благодаря тому, что художественные произведения написаны литературным языком, точным, образным, эмоциональным, согретым лиризмом, наиболее соответствующим особенностям детского восприятия.</w:t>
      </w:r>
    </w:p>
    <w:p w:rsidR="00246368" w:rsidRPr="00DE4ABA" w:rsidRDefault="00246368" w:rsidP="00246368">
      <w:pPr>
        <w:shd w:val="clear" w:color="auto" w:fill="FFFFFF"/>
        <w:spacing w:after="0" w:line="330" w:lineRule="atLeast"/>
        <w:ind w:firstLine="4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E4ABA">
        <w:rPr>
          <w:rFonts w:ascii="Times New Roman" w:eastAsia="Times New Roman" w:hAnsi="Times New Roman" w:cs="Times New Roman"/>
          <w:color w:val="444444"/>
          <w:sz w:val="28"/>
          <w:szCs w:val="28"/>
        </w:rPr>
        <w:t> Скоро мои воспитанники перейдут в старшую группу и перед ними откроют страницы новые книги, еще более увлекательные и интересные.  Мне бы хотелось, чтобы дети выросли добрыми, честными, смелыми людьми. И первыми моими помощниками в этом деле являются книги.</w:t>
      </w:r>
    </w:p>
    <w:p w:rsidR="00246368" w:rsidRPr="00DE4ABA" w:rsidRDefault="00246368" w:rsidP="00246368">
      <w:pPr>
        <w:shd w:val="clear" w:color="auto" w:fill="FFFFFF"/>
        <w:spacing w:after="0" w:line="330" w:lineRule="atLeast"/>
        <w:ind w:firstLine="45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E4AB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 </w:t>
      </w:r>
    </w:p>
    <w:p w:rsidR="00246368" w:rsidRPr="00DE4ABA" w:rsidRDefault="00246368" w:rsidP="00246368">
      <w:pPr>
        <w:rPr>
          <w:rFonts w:ascii="Times New Roman" w:hAnsi="Times New Roman" w:cs="Times New Roman"/>
          <w:sz w:val="28"/>
          <w:szCs w:val="28"/>
        </w:rPr>
      </w:pPr>
    </w:p>
    <w:p w:rsidR="000F0B33" w:rsidRPr="00246368" w:rsidRDefault="000F0B33" w:rsidP="00246368"/>
    <w:sectPr w:rsidR="000F0B33" w:rsidRPr="00246368" w:rsidSect="00897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156A"/>
    <w:multiLevelType w:val="multilevel"/>
    <w:tmpl w:val="622A6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7275A"/>
    <w:multiLevelType w:val="multilevel"/>
    <w:tmpl w:val="C03E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233B29"/>
    <w:multiLevelType w:val="multilevel"/>
    <w:tmpl w:val="A3AC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F84E04"/>
    <w:multiLevelType w:val="multilevel"/>
    <w:tmpl w:val="79B22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F027CE"/>
    <w:multiLevelType w:val="multilevel"/>
    <w:tmpl w:val="8A0C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6E81"/>
    <w:rsid w:val="000F0B33"/>
    <w:rsid w:val="00246368"/>
    <w:rsid w:val="002C4C5D"/>
    <w:rsid w:val="00706E81"/>
    <w:rsid w:val="008768AF"/>
    <w:rsid w:val="00B8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6E81"/>
    <w:rPr>
      <w:b/>
      <w:bCs/>
    </w:rPr>
  </w:style>
  <w:style w:type="character" w:styleId="a5">
    <w:name w:val="Emphasis"/>
    <w:basedOn w:val="a0"/>
    <w:uiPriority w:val="20"/>
    <w:qFormat/>
    <w:rsid w:val="00706E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972</Words>
  <Characters>5543</Characters>
  <Application>Microsoft Office Word</Application>
  <DocSecurity>0</DocSecurity>
  <Lines>46</Lines>
  <Paragraphs>13</Paragraphs>
  <ScaleCrop>false</ScaleCrop>
  <Company>Home</Company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2016-06-08T16:07:00Z</dcterms:created>
  <dcterms:modified xsi:type="dcterms:W3CDTF">2016-06-08T17:28:00Z</dcterms:modified>
</cp:coreProperties>
</file>